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35808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834F395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271A2AD" w14:textId="77777777" w:rsidR="00AD6276" w:rsidRDefault="00197ECA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Сведения</w:t>
      </w:r>
    </w:p>
    <w:p w14:paraId="7C7A90F3" w14:textId="7C7B9BA6" w:rsidR="00AD6276" w:rsidRDefault="00197ECA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 исполнении запросов социально-правового характера МКУ «ОМВА документов по личному составу» Ельниковского муниципального района Республики Мордовия </w:t>
      </w:r>
      <w:r w:rsidR="002B43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март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202</w:t>
      </w:r>
      <w:r w:rsidR="004404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г.</w:t>
      </w:r>
    </w:p>
    <w:p w14:paraId="0517ACC6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84BCA05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E921476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527A30D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570" w:type="dxa"/>
        <w:tblLayout w:type="fixed"/>
        <w:tblLook w:val="04A0" w:firstRow="1" w:lastRow="0" w:firstColumn="1" w:lastColumn="0" w:noHBand="0" w:noVBand="1"/>
      </w:tblPr>
      <w:tblGrid>
        <w:gridCol w:w="3046"/>
        <w:gridCol w:w="3061"/>
        <w:gridCol w:w="3463"/>
      </w:tblGrid>
      <w:tr w:rsidR="00AD6276" w14:paraId="1752ECC8" w14:textId="77777777">
        <w:tc>
          <w:tcPr>
            <w:tcW w:w="95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A6D555" w14:textId="77777777" w:rsidR="00AD6276" w:rsidRDefault="00197ECA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Месяцы</w:t>
            </w:r>
          </w:p>
        </w:tc>
      </w:tr>
      <w:tr w:rsidR="00AD6276" w14:paraId="5800C031" w14:textId="77777777">
        <w:tc>
          <w:tcPr>
            <w:tcW w:w="3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527265" w14:textId="4B94CCEB" w:rsidR="00AD6276" w:rsidRDefault="002B43CF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3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B804E" w14:textId="34EB008B" w:rsidR="00AD6276" w:rsidRDefault="002B43CF" w:rsidP="00F72C1B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январь-март</w:t>
            </w:r>
          </w:p>
        </w:tc>
        <w:tc>
          <w:tcPr>
            <w:tcW w:w="3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61498" w14:textId="77777777" w:rsidR="00AD6276" w:rsidRDefault="00197ECA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Всего</w:t>
            </w:r>
          </w:p>
        </w:tc>
      </w:tr>
      <w:tr w:rsidR="00AD6276" w14:paraId="297A6F66" w14:textId="77777777">
        <w:tc>
          <w:tcPr>
            <w:tcW w:w="3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DA01C0" w14:textId="2497427F" w:rsidR="00AD6276" w:rsidRDefault="002B43CF" w:rsidP="00C3720C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128</w:t>
            </w:r>
          </w:p>
        </w:tc>
        <w:tc>
          <w:tcPr>
            <w:tcW w:w="3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81F672" w14:textId="3E314843" w:rsidR="00AD6276" w:rsidRDefault="002B43CF">
            <w:pPr>
              <w:widowControl w:val="0"/>
              <w:spacing w:beforeAutospacing="1" w:after="142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128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111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пол. + </w:t>
            </w:r>
            <w:r w:rsidR="004404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отр.)</w:t>
            </w:r>
          </w:p>
        </w:tc>
        <w:tc>
          <w:tcPr>
            <w:tcW w:w="3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84921" w14:textId="1F0BED0B" w:rsidR="00AD6276" w:rsidRDefault="002B43CF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305</w:t>
            </w:r>
          </w:p>
        </w:tc>
      </w:tr>
    </w:tbl>
    <w:p w14:paraId="591071EC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6EF4AB7" w14:textId="77777777" w:rsidR="00AD6276" w:rsidRDefault="00AD6276"/>
    <w:sectPr w:rsidR="00AD6276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276"/>
    <w:rsid w:val="00197ECA"/>
    <w:rsid w:val="001C3E18"/>
    <w:rsid w:val="002B43CF"/>
    <w:rsid w:val="004404A0"/>
    <w:rsid w:val="004769A3"/>
    <w:rsid w:val="00682802"/>
    <w:rsid w:val="006C4214"/>
    <w:rsid w:val="00AD01D5"/>
    <w:rsid w:val="00AD6276"/>
    <w:rsid w:val="00AE19EF"/>
    <w:rsid w:val="00AE20F0"/>
    <w:rsid w:val="00C3720C"/>
    <w:rsid w:val="00D27699"/>
    <w:rsid w:val="00F72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CD654"/>
  <w15:docId w15:val="{9BCF4F38-2B0E-4EA9-B375-1373007CD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customStyle="1" w:styleId="western">
    <w:name w:val="western"/>
    <w:basedOn w:val="a"/>
    <w:qFormat/>
    <w:rsid w:val="009A7F13"/>
    <w:pPr>
      <w:spacing w:beforeAutospacing="1" w:after="142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36</Words>
  <Characters>210</Characters>
  <Application>Microsoft Office Word</Application>
  <DocSecurity>0</DocSecurity>
  <Lines>1</Lines>
  <Paragraphs>1</Paragraphs>
  <ScaleCrop>false</ScaleCrop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1</cp:lastModifiedBy>
  <cp:revision>52</cp:revision>
  <cp:lastPrinted>2023-01-31T08:58:00Z</cp:lastPrinted>
  <dcterms:created xsi:type="dcterms:W3CDTF">2023-01-31T08:56:00Z</dcterms:created>
  <dcterms:modified xsi:type="dcterms:W3CDTF">2025-03-31T10:42:00Z</dcterms:modified>
  <dc:language>ru-RU</dc:language>
</cp:coreProperties>
</file>