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В Ельниках открылся Центр общения старшего поколения. </w:t>
      </w:r>
    </w:p>
    <w:p>
      <w:pPr>
        <w:pStyle w:val="Style16"/>
        <w:rPr/>
      </w:pPr>
      <w:r>
        <w:rPr/>
        <w:t>21 ноября на базе клиентской службы Отделения Социального фонда по Республике Мордовия в Ельниковском районе  открылся семнадцатый в республике Центр общения старшего поколения.</w:t>
      </w:r>
    </w:p>
    <w:p>
      <w:pPr>
        <w:pStyle w:val="Style16"/>
        <w:rPr/>
      </w:pPr>
      <w:r>
        <w:rPr/>
        <w:t xml:space="preserve">Участниками столь масштабного для района события стали Управляющий региональным Отделением Социального фонда </w:t>
      </w:r>
      <w:r>
        <w:rPr>
          <w:rStyle w:val="Style13"/>
        </w:rPr>
        <w:t>Владимир Василькин</w:t>
      </w:r>
      <w:r>
        <w:rPr/>
        <w:t xml:space="preserve">, Глава Ельниковского района </w:t>
      </w:r>
      <w:r>
        <w:rPr>
          <w:rStyle w:val="Style13"/>
        </w:rPr>
        <w:t>Юрий Бекешев</w:t>
      </w:r>
      <w:r>
        <w:rPr/>
        <w:t>, председатель районного Совета ветеранов</w:t>
      </w:r>
      <w:r>
        <w:rPr>
          <w:b/>
          <w:bCs/>
        </w:rPr>
        <w:t xml:space="preserve"> </w:t>
      </w:r>
      <w:r>
        <w:rPr>
          <w:b/>
          <w:bCs/>
        </w:rPr>
        <w:t>Вера Кидяева</w:t>
      </w:r>
      <w:r>
        <w:rPr>
          <w:rStyle w:val="Style13"/>
        </w:rPr>
        <w:t xml:space="preserve">, </w:t>
      </w:r>
      <w:r>
        <w:rPr/>
        <w:t>представители общественных организаций района и активные жители районного центра.</w:t>
      </w:r>
    </w:p>
    <w:p>
      <w:pPr>
        <w:pStyle w:val="Style16"/>
        <w:rPr/>
      </w:pPr>
      <w:r>
        <w:rPr>
          <w:rStyle w:val="Style14"/>
        </w:rPr>
        <w:t>«Самый первый Центр общения мы открыли ровно год назад в Дубенском районе. В этом году еще в шестнадцати районах республики. И сейчас я с уверенностью могу сказать, что все наши Центры действительно стали центрами притяжения людей серебяного возраста, центрами для самосовершенствования и развития, центрами дружеских встреч и добрых разговоров. Я нисколько не сомневаюсь, что и в Ельниках открывшийся сегодня Центр оправдает свое название»,</w:t>
      </w:r>
      <w:r>
        <w:rPr/>
        <w:t xml:space="preserve"> —</w:t>
      </w:r>
      <w:r>
        <w:rPr>
          <w:rStyle w:val="Style14"/>
        </w:rPr>
        <w:t xml:space="preserve"> обратился к участникам торжества управляющий Отделением Социального фонда по Мордовии </w:t>
      </w:r>
      <w:r>
        <w:rPr>
          <w:rStyle w:val="Style13"/>
        </w:rPr>
        <w:t>Владимир Василькин</w:t>
      </w:r>
      <w:r>
        <w:rPr>
          <w:rStyle w:val="Style14"/>
        </w:rPr>
        <w:t>.</w:t>
      </w:r>
    </w:p>
    <w:p>
      <w:pPr>
        <w:pStyle w:val="Style16"/>
        <w:rPr/>
      </w:pPr>
      <w:r>
        <w:rPr/>
        <w:t>В Центре общения предусмотрено несколько локаций для творчества и самореализации. Здесь располагается цифровая зона, мини-библиотека, мастерская «Конфетки-бараночки», где каждый желающий сможет попробовать себя в кулинарном деле и место для проведения творческих мастер-классов. Так, уже в день открытия в Центре прошло занятие по росписи по дереву. Расписанные мастером Татьяной Чикаревой и гостями Центра деревянные ложки послужат отличным музыкальным инструментом, играть на котором жителей Ельниковского района  также научат в стенах Центра общения.</w:t>
      </w:r>
    </w:p>
    <w:p>
      <w:pPr>
        <w:pStyle w:val="Style16"/>
        <w:rPr/>
      </w:pPr>
      <w:r>
        <w:rPr/>
        <w:t>«</w:t>
      </w:r>
      <w:r>
        <w:rPr>
          <w:rStyle w:val="Style14"/>
        </w:rPr>
        <w:t>Я рад, что и в Ельниковском районе Отделение Социального фонда по Мордовии открыло такой Центр. Это еще одна площадка для общения наших пенсионеров. Надеюсь, что они с удовольствием будут сюда приходить и обязательно найдут себе увлечения по интересам»</w:t>
      </w:r>
      <w:r>
        <w:rPr/>
        <w:t xml:space="preserve">, — отметил глава Ельниковского района </w:t>
      </w:r>
      <w:r>
        <w:rPr>
          <w:rStyle w:val="Style13"/>
        </w:rPr>
        <w:t>Юрий Бекешев</w:t>
      </w:r>
      <w:r>
        <w:rPr/>
        <w:t>.</w:t>
      </w:r>
    </w:p>
    <w:p>
      <w:pPr>
        <w:pStyle w:val="Style16"/>
        <w:rPr/>
      </w:pPr>
      <w:r>
        <w:rPr/>
        <w:t>Также в честь открытия Центра общения старшего поколения в Ельниковском районе прошел первый районный фестиваль творчества людей старшего поколения «Осеннее очарование». Фестиваль получился масштабным и объединяющим людей всех возрастов. В нем приняли участие представители всех поколений: от совсем юных ребят до людей благородного возраста.</w:t>
      </w:r>
    </w:p>
    <w:p>
      <w:pPr>
        <w:pStyle w:val="Style16"/>
        <w:rPr/>
      </w:pPr>
      <w:r>
        <w:rPr/>
        <w:t>Центр общения старшего поколения Социального фонда уже начал свою работу. Все желающие могут заглядывать в гости в будние дни по адресу: село Ельники, площадь 1 Мая, 35, Клиентская служба Отделения Социального фонда по Республике Мордовия в Ельниковском районе.</w:t>
      </w:r>
    </w:p>
    <w:p>
      <w:pPr>
        <w:pStyle w:val="Style16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335</Words>
  <Characters>2214</Characters>
  <CharactersWithSpaces>2547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2023-11-27T09:06:00Z</dcterms:created>
  <dc:creator/>
  <dc:description/>
  <dc:language>ru-RU</dc:language>
  <cp:lastModifiedBy/>
  <dcterms:modified xsi:type="dcterms:W3CDTF">2023-11-27T16:40:36Z</dcterms:modified>
  <cp:revision>2</cp:revision>
  <dc:subject/>
  <dc:title/>
</cp:coreProperties>
</file>